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6197D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2BCBBEE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20DB9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2D828C67" w14:textId="5E146B7B" w:rsidR="006B64CB" w:rsidRPr="00720DB9" w:rsidRDefault="006B64CB" w:rsidP="006B64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20DB9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720DB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20DB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20DB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20DB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20DB9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720DB9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</w:t>
      </w:r>
    </w:p>
    <w:p w14:paraId="04511753" w14:textId="77777777" w:rsidR="006B64CB" w:rsidRDefault="006B64CB" w:rsidP="006B64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20DB9">
        <w:rPr>
          <w:rFonts w:ascii="Times New Roman" w:hAnsi="Times New Roman" w:cs="Times New Roman"/>
          <w:sz w:val="28"/>
          <w:szCs w:val="28"/>
        </w:rPr>
        <w:t xml:space="preserve">COMUNA </w:t>
      </w:r>
      <w:r w:rsidRPr="00720DB9">
        <w:rPr>
          <w:rFonts w:ascii="Times New Roman" w:hAnsi="Times New Roman" w:cs="Times New Roman"/>
          <w:sz w:val="28"/>
          <w:szCs w:val="28"/>
        </w:rPr>
        <w:tab/>
        <w:t>ACĂŢARI</w:t>
      </w:r>
    </w:p>
    <w:p w14:paraId="632BEF35" w14:textId="2792DC7A" w:rsidR="0022257B" w:rsidRDefault="0022257B" w:rsidP="006B64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753EF87B" w14:textId="77777777" w:rsidR="0022257B" w:rsidRPr="00720DB9" w:rsidRDefault="0022257B" w:rsidP="006B64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D2402D" w14:textId="35BD04E1" w:rsidR="006B64CB" w:rsidRPr="0022257B" w:rsidRDefault="006B64CB" w:rsidP="0022257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H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</w:t>
      </w: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O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</w:t>
      </w: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T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</w:t>
      </w: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Ă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</w:t>
      </w: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R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</w:t>
      </w: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Â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</w:t>
      </w: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R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</w:t>
      </w: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E</w:t>
      </w:r>
      <w:r w:rsidR="0022257B"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 xml:space="preserve"> A NR.9</w:t>
      </w:r>
    </w:p>
    <w:p w14:paraId="1B99EB57" w14:textId="1526645D" w:rsidR="0022257B" w:rsidRPr="0022257B" w:rsidRDefault="0022257B" w:rsidP="0022257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</w:pP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din 30 ianuarie 2025</w:t>
      </w:r>
    </w:p>
    <w:p w14:paraId="74F4CCF2" w14:textId="77777777" w:rsidR="006B64CB" w:rsidRPr="0022257B" w:rsidRDefault="006B64CB" w:rsidP="0022257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2257B">
        <w:rPr>
          <w:rFonts w:ascii="Times New Roman" w:hAnsi="Times New Roman" w:cs="Times New Roman"/>
          <w:b/>
          <w:bCs/>
          <w:sz w:val="26"/>
          <w:szCs w:val="26"/>
          <w:u w:val="single"/>
        </w:rPr>
        <w:t>privind aprobarea  bugetului de venituri și cheltuieli pentru anul 2024 al  SC Tutti Wellness SRL</w:t>
      </w:r>
    </w:p>
    <w:p w14:paraId="6E674E81" w14:textId="77777777" w:rsidR="006B64CB" w:rsidRPr="00720DB9" w:rsidRDefault="006B64CB" w:rsidP="006B64CB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0C3BAEF7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68B3F632" w14:textId="3E3D1184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720DB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20DB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2257B">
        <w:rPr>
          <w:rFonts w:ascii="Times New Roman" w:hAnsi="Times New Roman" w:cs="Times New Roman"/>
          <w:sz w:val="26"/>
          <w:szCs w:val="26"/>
          <w:lang w:val="it-IT"/>
        </w:rPr>
        <w:t>Consiliul local al comunei Acățari</w:t>
      </w:r>
      <w:r w:rsidRPr="00720DB9">
        <w:rPr>
          <w:rFonts w:ascii="Times New Roman" w:hAnsi="Times New Roman" w:cs="Times New Roman"/>
          <w:sz w:val="26"/>
          <w:szCs w:val="26"/>
        </w:rPr>
        <w:t>,</w:t>
      </w:r>
    </w:p>
    <w:p w14:paraId="5AF8CC68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720DB9">
        <w:rPr>
          <w:rFonts w:ascii="Times New Roman" w:hAnsi="Times New Roman" w:cs="Times New Roman"/>
          <w:sz w:val="26"/>
          <w:szCs w:val="26"/>
        </w:rPr>
        <w:tab/>
      </w:r>
      <w:r w:rsidRPr="00720DB9">
        <w:rPr>
          <w:rFonts w:ascii="Times New Roman" w:hAnsi="Times New Roman" w:cs="Times New Roman"/>
          <w:sz w:val="26"/>
          <w:szCs w:val="26"/>
        </w:rPr>
        <w:tab/>
        <w:t xml:space="preserve">Văzând Referatul de aprobare  </w:t>
      </w:r>
      <w:r w:rsidRPr="00720DB9">
        <w:rPr>
          <w:rFonts w:ascii="Times New Roman" w:hAnsi="Times New Roman" w:cs="Times New Roman"/>
          <w:sz w:val="26"/>
          <w:szCs w:val="26"/>
          <w:lang w:val="it-IT"/>
        </w:rPr>
        <w:t>a Primarului comunei Acățari nr.</w:t>
      </w:r>
      <w:r>
        <w:rPr>
          <w:rFonts w:ascii="Times New Roman" w:hAnsi="Times New Roman" w:cs="Times New Roman"/>
          <w:sz w:val="26"/>
          <w:szCs w:val="26"/>
          <w:lang w:val="it-IT"/>
        </w:rPr>
        <w:t>465</w:t>
      </w:r>
      <w:r w:rsidRPr="00720DB9">
        <w:rPr>
          <w:rFonts w:ascii="Times New Roman" w:hAnsi="Times New Roman" w:cs="Times New Roman"/>
          <w:sz w:val="26"/>
          <w:szCs w:val="26"/>
          <w:lang w:val="it-IT"/>
        </w:rPr>
        <w:t xml:space="preserve">/2025 și raportul  Compartimentului de resort nr. </w:t>
      </w:r>
      <w:r>
        <w:rPr>
          <w:rFonts w:ascii="Times New Roman" w:hAnsi="Times New Roman" w:cs="Times New Roman"/>
          <w:sz w:val="26"/>
          <w:szCs w:val="26"/>
          <w:lang w:val="it-IT"/>
        </w:rPr>
        <w:t>477</w:t>
      </w:r>
      <w:r w:rsidRPr="00720DB9">
        <w:rPr>
          <w:rFonts w:ascii="Times New Roman" w:hAnsi="Times New Roman" w:cs="Times New Roman"/>
          <w:sz w:val="26"/>
          <w:szCs w:val="26"/>
          <w:lang w:val="it-IT"/>
        </w:rPr>
        <w:t>/2025</w:t>
      </w:r>
      <w:r w:rsidRPr="00720DB9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5C68F5F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0DB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720DB9">
        <w:rPr>
          <w:rFonts w:ascii="Times New Roman" w:hAnsi="Times New Roman" w:cs="Times New Roman"/>
          <w:sz w:val="26"/>
          <w:szCs w:val="26"/>
          <w:lang w:val="it-IT"/>
        </w:rPr>
        <w:tab/>
        <w:t>Având în vedere:</w:t>
      </w:r>
    </w:p>
    <w:p w14:paraId="7D76DDF7" w14:textId="77777777" w:rsidR="006B64CB" w:rsidRPr="00BF2FB5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F2FB5">
        <w:rPr>
          <w:rFonts w:ascii="Times New Roman" w:hAnsi="Times New Roman" w:cs="Times New Roman"/>
          <w:sz w:val="26"/>
          <w:szCs w:val="26"/>
          <w:lang w:val="it-IT"/>
        </w:rPr>
        <w:t>Hotărârea Consiliului local Acățari  nr. 13 din 30 martie 2020 de înființarea societății SC Tutti Wellness SRL,</w:t>
      </w:r>
    </w:p>
    <w:p w14:paraId="542E3E3F" w14:textId="77777777" w:rsidR="006B64CB" w:rsidRPr="00720DB9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0DB9">
        <w:rPr>
          <w:rFonts w:ascii="Times New Roman" w:hAnsi="Times New Roman" w:cs="Times New Roman"/>
          <w:sz w:val="26"/>
          <w:szCs w:val="26"/>
          <w:lang w:val="it-IT"/>
        </w:rPr>
        <w:t xml:space="preserve">art. 111 alin (2) pct.”a” din Legea societăților nr. 31/1990, republicata (2), cu modificările și completările ulterioare; </w:t>
      </w:r>
    </w:p>
    <w:p w14:paraId="0D16D7EC" w14:textId="77777777" w:rsidR="006B64CB" w:rsidRPr="00720DB9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0DB9">
        <w:rPr>
          <w:rFonts w:ascii="Times New Roman" w:hAnsi="Times New Roman" w:cs="Times New Roman"/>
          <w:sz w:val="26"/>
          <w:szCs w:val="26"/>
          <w:lang w:val="it-IT"/>
        </w:rPr>
        <w:t>art. 4 alin. (1) lit. c) si art. 9  din OG nr. 26/2013 privind intarirea disciplinei financiare la nivelul unor operatori economici la care statul sau unitățile administrativ-teritoriale sunt acționari unici ori majoritari sau detin indirect o participate majoritara, cu modific</w:t>
      </w:r>
      <w:r w:rsidRPr="00720DB9">
        <w:rPr>
          <w:rFonts w:ascii="Times New Roman" w:hAnsi="Times New Roman" w:cs="Times New Roman"/>
          <w:sz w:val="26"/>
          <w:szCs w:val="26"/>
        </w:rPr>
        <w:t>ă</w:t>
      </w:r>
      <w:r w:rsidRPr="00720DB9">
        <w:rPr>
          <w:rFonts w:ascii="Times New Roman" w:hAnsi="Times New Roman" w:cs="Times New Roman"/>
          <w:sz w:val="26"/>
          <w:szCs w:val="26"/>
          <w:lang w:val="it-IT"/>
        </w:rPr>
        <w:t xml:space="preserve">rile și completările ulterioare, cu modificările și completările ulterioare; </w:t>
      </w:r>
    </w:p>
    <w:p w14:paraId="406634D4" w14:textId="77777777" w:rsidR="006B64CB" w:rsidRPr="00BF2FB5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F2FB5">
        <w:rPr>
          <w:rFonts w:ascii="Times New Roman" w:hAnsi="Times New Roman" w:cs="Times New Roman"/>
          <w:sz w:val="26"/>
          <w:szCs w:val="26"/>
          <w:lang w:val="it-IT"/>
        </w:rPr>
        <w:t xml:space="preserve">art.14 din cap.IV din Actul Constitutiv al societății </w:t>
      </w:r>
      <w:r w:rsidRPr="00720DB9">
        <w:rPr>
          <w:rFonts w:ascii="Times New Roman" w:hAnsi="Times New Roman" w:cs="Times New Roman"/>
          <w:sz w:val="26"/>
          <w:szCs w:val="26"/>
        </w:rPr>
        <w:t>SC Tutti Wellness SRL,</w:t>
      </w:r>
    </w:p>
    <w:p w14:paraId="2C05766B" w14:textId="77777777" w:rsidR="006B64CB" w:rsidRPr="00BF2FB5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F2FB5">
        <w:rPr>
          <w:rFonts w:ascii="Times New Roman" w:hAnsi="Times New Roman" w:cs="Times New Roman"/>
          <w:sz w:val="26"/>
          <w:szCs w:val="26"/>
          <w:lang w:val="it-IT"/>
        </w:rPr>
        <w:t>prevederile OMFP nr. 3818/2019, privind aprobarea formatului şi structurii bugetului de venituri şi cheltuieli al operatorilor economici, precum şi a anexelor de fundamentare a acestuia,</w:t>
      </w:r>
    </w:p>
    <w:p w14:paraId="689CB2B2" w14:textId="77777777" w:rsidR="006B64CB" w:rsidRPr="00BF2FB5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BF2FB5">
        <w:rPr>
          <w:rFonts w:ascii="Times New Roman" w:hAnsi="Times New Roman" w:cs="Times New Roman"/>
          <w:sz w:val="26"/>
          <w:szCs w:val="26"/>
          <w:lang w:val="it-IT"/>
        </w:rPr>
        <w:t>Ținând cont de  prevederile  art.7 din Legea nr. 52/2003, privind tansparența decizională în  administrația  publică,republicată,cu modificările și completările ulterioare,</w:t>
      </w:r>
    </w:p>
    <w:p w14:paraId="5E804FF9" w14:textId="77777777" w:rsidR="006B64CB" w:rsidRPr="00720DB9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proofErr w:type="spellStart"/>
      <w:r w:rsidRPr="00720DB9">
        <w:rPr>
          <w:rFonts w:ascii="Times New Roman" w:hAnsi="Times New Roman" w:cs="Times New Roman"/>
          <w:sz w:val="26"/>
          <w:szCs w:val="26"/>
          <w:lang w:val="en-US"/>
        </w:rPr>
        <w:t>În</w:t>
      </w:r>
      <w:proofErr w:type="spellEnd"/>
      <w:r w:rsidRPr="00720D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20DB9">
        <w:rPr>
          <w:rFonts w:ascii="Times New Roman" w:hAnsi="Times New Roman" w:cs="Times New Roman"/>
          <w:sz w:val="26"/>
          <w:szCs w:val="26"/>
          <w:lang w:val="en-US"/>
        </w:rPr>
        <w:t>temeiul</w:t>
      </w:r>
      <w:proofErr w:type="spellEnd"/>
      <w:r w:rsidRPr="00720DB9">
        <w:rPr>
          <w:rFonts w:ascii="Times New Roman" w:hAnsi="Times New Roman" w:cs="Times New Roman"/>
          <w:sz w:val="26"/>
          <w:szCs w:val="26"/>
          <w:lang w:val="en-US"/>
        </w:rPr>
        <w:t xml:space="preserve"> art.129 </w:t>
      </w:r>
      <w:proofErr w:type="spellStart"/>
      <w:proofErr w:type="gramStart"/>
      <w:r w:rsidRPr="00720DB9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720DB9">
        <w:rPr>
          <w:rFonts w:ascii="Times New Roman" w:hAnsi="Times New Roman" w:cs="Times New Roman"/>
          <w:sz w:val="26"/>
          <w:szCs w:val="26"/>
          <w:lang w:val="en-US"/>
        </w:rPr>
        <w:t>.(</w:t>
      </w:r>
      <w:proofErr w:type="gramEnd"/>
      <w:r w:rsidRPr="00720DB9">
        <w:rPr>
          <w:rFonts w:ascii="Times New Roman" w:hAnsi="Times New Roman" w:cs="Times New Roman"/>
          <w:sz w:val="26"/>
          <w:szCs w:val="26"/>
          <w:lang w:val="en-US"/>
        </w:rPr>
        <w:t>1),</w:t>
      </w:r>
      <w:proofErr w:type="spellStart"/>
      <w:r w:rsidRPr="00720DB9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720DB9">
        <w:rPr>
          <w:rFonts w:ascii="Times New Roman" w:hAnsi="Times New Roman" w:cs="Times New Roman"/>
          <w:sz w:val="26"/>
          <w:szCs w:val="26"/>
          <w:lang w:val="en-US"/>
        </w:rPr>
        <w:t>.(2(,</w:t>
      </w:r>
      <w:proofErr w:type="spellStart"/>
      <w:r w:rsidRPr="00720DB9">
        <w:rPr>
          <w:rFonts w:ascii="Times New Roman" w:hAnsi="Times New Roman" w:cs="Times New Roman"/>
          <w:sz w:val="26"/>
          <w:szCs w:val="26"/>
          <w:lang w:val="en-US"/>
        </w:rPr>
        <w:t>lit.”a</w:t>
      </w:r>
      <w:proofErr w:type="spellEnd"/>
      <w:r w:rsidRPr="00720DB9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 w:rsidRPr="00720DB9">
        <w:rPr>
          <w:rFonts w:ascii="Times New Roman" w:hAnsi="Times New Roman" w:cs="Times New Roman"/>
          <w:sz w:val="26"/>
          <w:szCs w:val="26"/>
          <w:lang w:val="en-US"/>
        </w:rPr>
        <w:t>și</w:t>
      </w:r>
      <w:proofErr w:type="spellEnd"/>
      <w:r w:rsidRPr="00720DB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20DB9">
        <w:rPr>
          <w:rFonts w:ascii="Times New Roman" w:hAnsi="Times New Roman" w:cs="Times New Roman"/>
          <w:sz w:val="26"/>
          <w:szCs w:val="26"/>
          <w:lang w:val="en-US"/>
        </w:rPr>
        <w:t>alin</w:t>
      </w:r>
      <w:proofErr w:type="spellEnd"/>
      <w:r w:rsidRPr="00720DB9">
        <w:rPr>
          <w:rFonts w:ascii="Times New Roman" w:hAnsi="Times New Roman" w:cs="Times New Roman"/>
          <w:sz w:val="26"/>
          <w:szCs w:val="26"/>
          <w:lang w:val="en-US"/>
        </w:rPr>
        <w:t xml:space="preserve"> 3,lit.”d”</w:t>
      </w:r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,art.136,alin.(1)-(3),art.139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alin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.(1) li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alin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.(5)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coroborat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cu art.196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alin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.(1) ,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lit.”a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” din OUG nr.57/2019,privind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Codul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Administrativ,cu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modificările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și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completările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ulterioare</w:t>
      </w:r>
      <w:proofErr w:type="spellEnd"/>
      <w:r w:rsidRPr="00720DB9">
        <w:rPr>
          <w:rFonts w:ascii="Times New Roman" w:hAnsi="Times New Roman" w:cs="Times New Roman"/>
          <w:bCs/>
          <w:sz w:val="26"/>
          <w:szCs w:val="26"/>
          <w:lang w:val="en-US"/>
        </w:rPr>
        <w:t>,</w:t>
      </w:r>
    </w:p>
    <w:p w14:paraId="7B88E037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D0E993D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44198B5B" w14:textId="20377DB1" w:rsidR="006B64CB" w:rsidRPr="00720DB9" w:rsidRDefault="0022257B" w:rsidP="0022257B">
      <w:pPr>
        <w:pStyle w:val="NoSpacing"/>
        <w:ind w:left="1416" w:firstLine="708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pt-BR"/>
        </w:rPr>
        <w:t>H o t ă r â ș t e</w:t>
      </w:r>
      <w:r w:rsidR="006B64CB" w:rsidRPr="00720DB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:</w:t>
      </w:r>
    </w:p>
    <w:p w14:paraId="230405DD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6C61C706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7E1D25EA" w14:textId="77777777" w:rsidR="006B64CB" w:rsidRPr="00720DB9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20DB9">
        <w:rPr>
          <w:rFonts w:ascii="Times New Roman" w:hAnsi="Times New Roman" w:cs="Times New Roman"/>
          <w:sz w:val="26"/>
          <w:szCs w:val="26"/>
          <w:lang w:val="pt-BR"/>
        </w:rPr>
        <w:t>Art.1. Se aprobă  bugetulului de venituri și cheltuieli pentru anul financiar 2024 al societatii SC Tutti Wellness SRL , conform Anexelor nr. 1-5 ,care fac parte integrantă din prezenta hotărâre, cu respectarea prevederilor  legale incidente aflate in vigoare.</w:t>
      </w:r>
    </w:p>
    <w:p w14:paraId="3F448236" w14:textId="78A8258A" w:rsidR="006B64CB" w:rsidRPr="00720DB9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0DB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20DB9">
        <w:rPr>
          <w:rFonts w:ascii="Times New Roman" w:hAnsi="Times New Roman" w:cs="Times New Roman"/>
          <w:sz w:val="26"/>
          <w:szCs w:val="26"/>
          <w:lang w:val="it-IT"/>
        </w:rPr>
        <w:t xml:space="preserve">Art.2. Societatea SC Tutti Wellness SRL va duce la </w:t>
      </w:r>
      <w:r w:rsidR="0022257B">
        <w:rPr>
          <w:rFonts w:ascii="Times New Roman" w:hAnsi="Times New Roman" w:cs="Times New Roman"/>
          <w:sz w:val="26"/>
          <w:szCs w:val="26"/>
          <w:lang w:val="it-IT"/>
        </w:rPr>
        <w:t>î</w:t>
      </w:r>
      <w:r w:rsidRPr="00720DB9">
        <w:rPr>
          <w:rFonts w:ascii="Times New Roman" w:hAnsi="Times New Roman" w:cs="Times New Roman"/>
          <w:sz w:val="26"/>
          <w:szCs w:val="26"/>
          <w:lang w:val="it-IT"/>
        </w:rPr>
        <w:t xml:space="preserve">ndeplinire prevederile prezentei hotarari. </w:t>
      </w:r>
    </w:p>
    <w:p w14:paraId="4244235D" w14:textId="77777777" w:rsidR="006B64CB" w:rsidRPr="00720DB9" w:rsidRDefault="006B64CB" w:rsidP="006B64CB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20DB9">
        <w:rPr>
          <w:rFonts w:ascii="Times New Roman" w:hAnsi="Times New Roman" w:cs="Times New Roman"/>
          <w:sz w:val="26"/>
          <w:szCs w:val="26"/>
          <w:lang w:val="it-IT"/>
        </w:rPr>
        <w:t>Art.3.   Prezenta se aduce la cunosștință publică,conform prevederilor legale și se comunică cu:</w:t>
      </w:r>
    </w:p>
    <w:p w14:paraId="4B0D8725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20DB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720DB9">
        <w:rPr>
          <w:rFonts w:ascii="Times New Roman" w:hAnsi="Times New Roman" w:cs="Times New Roman"/>
          <w:sz w:val="26"/>
          <w:szCs w:val="26"/>
          <w:lang w:val="pt-BR"/>
        </w:rPr>
        <w:t>- Primarul comunei</w:t>
      </w:r>
    </w:p>
    <w:p w14:paraId="6106608B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720DB9">
        <w:rPr>
          <w:rFonts w:ascii="Times New Roman" w:hAnsi="Times New Roman" w:cs="Times New Roman"/>
          <w:sz w:val="26"/>
          <w:szCs w:val="26"/>
          <w:lang w:val="pt-BR"/>
        </w:rPr>
        <w:tab/>
        <w:t>- Instituția Prefectului jud Mureș</w:t>
      </w:r>
    </w:p>
    <w:p w14:paraId="4CB2A6FC" w14:textId="77777777" w:rsidR="006B64CB" w:rsidRPr="00720DB9" w:rsidRDefault="006B64CB" w:rsidP="006B64CB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720DB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720DB9">
        <w:rPr>
          <w:rFonts w:ascii="Times New Roman" w:hAnsi="Times New Roman" w:cs="Times New Roman"/>
          <w:sz w:val="26"/>
          <w:szCs w:val="26"/>
          <w:lang w:val="en-GB"/>
        </w:rPr>
        <w:t>-  SC Tutti Wellness SRL</w:t>
      </w:r>
    </w:p>
    <w:p w14:paraId="5883EB77" w14:textId="77777777" w:rsidR="004E56EC" w:rsidRPr="004E02DF" w:rsidRDefault="004E56EC" w:rsidP="004E56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tab/>
      </w:r>
      <w:r>
        <w:tab/>
      </w:r>
    </w:p>
    <w:p w14:paraId="57ED1603" w14:textId="77777777" w:rsidR="004E56EC" w:rsidRPr="004E02DF" w:rsidRDefault="004E56EC" w:rsidP="004E56EC">
      <w:pPr>
        <w:pStyle w:val="NoSpacing"/>
        <w:ind w:firstLine="708"/>
        <w:rPr>
          <w:rFonts w:ascii="Arial" w:hAnsi="Arial" w:cs="Arial"/>
          <w:sz w:val="24"/>
          <w:szCs w:val="24"/>
          <w:lang w:val="pt-BR"/>
        </w:rPr>
      </w:pPr>
      <w:r w:rsidRPr="004E02DF">
        <w:rPr>
          <w:rFonts w:ascii="Arial" w:hAnsi="Arial" w:cs="Arial"/>
          <w:sz w:val="24"/>
          <w:szCs w:val="24"/>
          <w:lang w:val="pt-BR"/>
        </w:rPr>
        <w:t xml:space="preserve">        Preşedinte de şedinţă,</w:t>
      </w:r>
    </w:p>
    <w:p w14:paraId="3D726381" w14:textId="77777777" w:rsidR="004E56EC" w:rsidRPr="004E02DF" w:rsidRDefault="004E56EC" w:rsidP="004E56EC">
      <w:pPr>
        <w:pStyle w:val="NoSpacing"/>
        <w:rPr>
          <w:rFonts w:ascii="Arial" w:hAnsi="Arial" w:cs="Arial"/>
          <w:sz w:val="24"/>
          <w:szCs w:val="24"/>
          <w:lang w:val="hu-HU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             Krizsán Tibor</w:t>
      </w:r>
    </w:p>
    <w:p w14:paraId="686033B6" w14:textId="77777777" w:rsidR="004E56EC" w:rsidRPr="004E02DF" w:rsidRDefault="004E56EC" w:rsidP="004E56EC">
      <w:pPr>
        <w:pStyle w:val="NoSpacing"/>
        <w:rPr>
          <w:rFonts w:ascii="Arial" w:hAnsi="Arial" w:cs="Arial"/>
          <w:sz w:val="24"/>
          <w:szCs w:val="24"/>
          <w:lang w:val="pt-BR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         </w:t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Contrasemnează,</w:t>
      </w:r>
    </w:p>
    <w:p w14:paraId="4DACC3E1" w14:textId="77777777" w:rsidR="004E56EC" w:rsidRPr="004E02DF" w:rsidRDefault="004E56EC" w:rsidP="004E56EC">
      <w:pPr>
        <w:pStyle w:val="NoSpacing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</w:t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</w:t>
      </w:r>
      <w:r w:rsidRPr="004E02DF">
        <w:rPr>
          <w:rFonts w:ascii="Arial" w:hAnsi="Arial" w:cs="Arial"/>
          <w:sz w:val="24"/>
          <w:szCs w:val="24"/>
        </w:rPr>
        <w:t>Secretar general,</w:t>
      </w:r>
    </w:p>
    <w:p w14:paraId="77E364C1" w14:textId="77777777" w:rsidR="004E56EC" w:rsidRPr="004E02DF" w:rsidRDefault="004E56EC" w:rsidP="004E56EC">
      <w:pPr>
        <w:pStyle w:val="NoSpacing"/>
        <w:rPr>
          <w:rFonts w:ascii="Arial" w:hAnsi="Arial" w:cs="Arial"/>
          <w:sz w:val="24"/>
          <w:szCs w:val="24"/>
        </w:rPr>
      </w:pP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</w:r>
      <w:r w:rsidRPr="004E02DF">
        <w:rPr>
          <w:rFonts w:ascii="Arial" w:hAnsi="Arial" w:cs="Arial"/>
          <w:sz w:val="24"/>
          <w:szCs w:val="24"/>
          <w:lang w:val="pt-BR"/>
        </w:rPr>
        <w:tab/>
        <w:t xml:space="preserve">                               </w:t>
      </w:r>
      <w:r>
        <w:rPr>
          <w:rFonts w:ascii="Arial" w:hAnsi="Arial" w:cs="Arial"/>
          <w:sz w:val="24"/>
          <w:szCs w:val="24"/>
          <w:lang w:val="pt-BR"/>
        </w:rPr>
        <w:t xml:space="preserve">     </w:t>
      </w:r>
      <w:r w:rsidRPr="004E02DF">
        <w:rPr>
          <w:rFonts w:ascii="Arial" w:hAnsi="Arial" w:cs="Arial"/>
          <w:sz w:val="24"/>
          <w:szCs w:val="24"/>
          <w:lang w:val="pt-BR"/>
        </w:rPr>
        <w:t xml:space="preserve"> Józsa Ferenc</w:t>
      </w:r>
    </w:p>
    <w:p w14:paraId="70A6CBFA" w14:textId="699D2E08" w:rsidR="004E56EC" w:rsidRDefault="004E56EC"/>
    <w:sectPr w:rsidR="004E56EC" w:rsidSect="004E56EC">
      <w:pgSz w:w="11906" w:h="16838"/>
      <w:pgMar w:top="0" w:right="1133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CB"/>
    <w:rsid w:val="0022257B"/>
    <w:rsid w:val="004E56EC"/>
    <w:rsid w:val="004F01DE"/>
    <w:rsid w:val="006B64CB"/>
    <w:rsid w:val="00860D33"/>
    <w:rsid w:val="00E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16777"/>
  <w15:chartTrackingRefBased/>
  <w15:docId w15:val="{F3139789-47A3-4A75-9A5B-BA876E4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6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6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6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6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6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4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64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64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64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64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64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6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6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6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6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6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64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64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64C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B64C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E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2025-02-06T06:35:00Z</dcterms:created>
  <dcterms:modified xsi:type="dcterms:W3CDTF">2025-02-06T06:40:00Z</dcterms:modified>
</cp:coreProperties>
</file>